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D4" w:rsidRDefault="00312A39" w:rsidP="00312A39">
      <w:pPr>
        <w:pStyle w:val="Heading1"/>
      </w:pPr>
      <w:r>
        <w:t>Water quality class activities</w:t>
      </w:r>
    </w:p>
    <w:p w:rsidR="00312A39" w:rsidRDefault="00312A39" w:rsidP="00312A39"/>
    <w:p w:rsidR="00312A39" w:rsidRDefault="00312A39" w:rsidP="008936B6">
      <w:pPr>
        <w:pStyle w:val="Heading2"/>
      </w:pPr>
      <w:r>
        <w:t xml:space="preserve">Make a </w:t>
      </w:r>
      <w:proofErr w:type="spellStart"/>
      <w:r>
        <w:t>Secchi</w:t>
      </w:r>
      <w:proofErr w:type="spellEnd"/>
      <w:r>
        <w:t xml:space="preserve"> disk</w:t>
      </w:r>
      <w:r w:rsidR="008936B6">
        <w:t xml:space="preserve"> and measure turbidity</w:t>
      </w:r>
    </w:p>
    <w:p w:rsidR="00312A39" w:rsidRPr="008936B6" w:rsidRDefault="00312A39" w:rsidP="00312A39">
      <w:pPr>
        <w:rPr>
          <w:b/>
        </w:rPr>
      </w:pPr>
      <w:bookmarkStart w:id="0" w:name="_GoBack"/>
      <w:bookmarkEnd w:id="0"/>
      <w:r w:rsidRPr="008936B6">
        <w:rPr>
          <w:b/>
        </w:rPr>
        <w:t>Materials</w:t>
      </w:r>
    </w:p>
    <w:p w:rsidR="00312A39" w:rsidRDefault="00312A39" w:rsidP="00312A39">
      <w:pPr>
        <w:pStyle w:val="ListParagraph"/>
        <w:numPr>
          <w:ilvl w:val="0"/>
          <w:numId w:val="2"/>
        </w:numPr>
      </w:pPr>
      <w:proofErr w:type="spellStart"/>
      <w:r>
        <w:t>Secchi</w:t>
      </w:r>
      <w:proofErr w:type="spellEnd"/>
      <w:r>
        <w:t xml:space="preserve"> disk template</w:t>
      </w:r>
      <w:r w:rsidR="008936B6">
        <w:t xml:space="preserve"> [link]</w:t>
      </w:r>
      <w:r w:rsidR="00270B5E">
        <w:t xml:space="preserve"> – cut 3</w:t>
      </w:r>
    </w:p>
    <w:p w:rsidR="00312A39" w:rsidRDefault="00312A39" w:rsidP="00312A39">
      <w:pPr>
        <w:pStyle w:val="ListParagraph"/>
        <w:numPr>
          <w:ilvl w:val="0"/>
          <w:numId w:val="2"/>
        </w:numPr>
      </w:pPr>
      <w:r>
        <w:t>Heavy construction paper</w:t>
      </w:r>
    </w:p>
    <w:p w:rsidR="00312A39" w:rsidRDefault="00312A39" w:rsidP="00312A39">
      <w:pPr>
        <w:pStyle w:val="ListParagraph"/>
        <w:numPr>
          <w:ilvl w:val="0"/>
          <w:numId w:val="2"/>
        </w:numPr>
      </w:pPr>
      <w:r>
        <w:t>Piece</w:t>
      </w:r>
      <w:r w:rsidR="00270B5E">
        <w:t>s</w:t>
      </w:r>
      <w:r>
        <w:t xml:space="preserve"> of string at least 2</w:t>
      </w:r>
      <w:r w:rsidR="008936B6">
        <w:t xml:space="preserve">.5 </w:t>
      </w:r>
      <w:r>
        <w:t>m long</w:t>
      </w:r>
      <w:r w:rsidR="00270B5E">
        <w:t xml:space="preserve"> – cut 3</w:t>
      </w:r>
    </w:p>
    <w:p w:rsidR="00312A39" w:rsidRDefault="00312A39" w:rsidP="00312A39">
      <w:pPr>
        <w:pStyle w:val="ListParagraph"/>
        <w:numPr>
          <w:ilvl w:val="0"/>
          <w:numId w:val="2"/>
        </w:numPr>
      </w:pPr>
      <w:r>
        <w:t xml:space="preserve">Black waterproof </w:t>
      </w:r>
      <w:r w:rsidR="008936B6">
        <w:t>marker</w:t>
      </w:r>
    </w:p>
    <w:p w:rsidR="00312A39" w:rsidRDefault="00312A39" w:rsidP="00312A39">
      <w:pPr>
        <w:pStyle w:val="ListParagraph"/>
        <w:numPr>
          <w:ilvl w:val="0"/>
          <w:numId w:val="2"/>
        </w:numPr>
      </w:pPr>
      <w:r>
        <w:t>Clear sticky tape</w:t>
      </w:r>
    </w:p>
    <w:p w:rsidR="00312A39" w:rsidRDefault="00312A39" w:rsidP="00312A39">
      <w:pPr>
        <w:pStyle w:val="ListParagraph"/>
        <w:numPr>
          <w:ilvl w:val="0"/>
          <w:numId w:val="2"/>
        </w:numPr>
      </w:pPr>
      <w:r>
        <w:t>Thermometer</w:t>
      </w:r>
      <w:r w:rsidR="008936B6">
        <w:t>s (3)</w:t>
      </w:r>
    </w:p>
    <w:p w:rsidR="00270B5E" w:rsidRDefault="00270B5E" w:rsidP="00312A39">
      <w:pPr>
        <w:pStyle w:val="ListParagraph"/>
        <w:numPr>
          <w:ilvl w:val="0"/>
          <w:numId w:val="2"/>
        </w:numPr>
      </w:pPr>
      <w:r>
        <w:t>Metre rules (optional).</w:t>
      </w:r>
    </w:p>
    <w:p w:rsidR="00312A39" w:rsidRPr="008936B6" w:rsidRDefault="00312A39" w:rsidP="00312A39">
      <w:pPr>
        <w:rPr>
          <w:b/>
        </w:rPr>
      </w:pPr>
      <w:r w:rsidRPr="008936B6">
        <w:rPr>
          <w:b/>
        </w:rPr>
        <w:t>Method</w:t>
      </w:r>
    </w:p>
    <w:p w:rsidR="008936B6" w:rsidRDefault="00270B5E" w:rsidP="00312A39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1533525" cy="153225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cchi disk templ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6B6">
        <w:t xml:space="preserve">Print and cut out the </w:t>
      </w:r>
      <w:proofErr w:type="spellStart"/>
      <w:r w:rsidR="008936B6">
        <w:t>Secchi</w:t>
      </w:r>
      <w:proofErr w:type="spellEnd"/>
      <w:r w:rsidR="008936B6">
        <w:t xml:space="preserve"> disk template (which looks like this):</w:t>
      </w:r>
    </w:p>
    <w:p w:rsidR="00312A39" w:rsidRDefault="00270B5E" w:rsidP="00312A39">
      <w:r>
        <w:t>Make 3</w:t>
      </w:r>
    </w:p>
    <w:p w:rsidR="00312A39" w:rsidRDefault="008936B6" w:rsidP="00312A39">
      <w:r>
        <w:t>If yo</w:t>
      </w:r>
      <w:r w:rsidR="00270B5E">
        <w:t>u have a laminator, laminate them.</w:t>
      </w:r>
    </w:p>
    <w:p w:rsidR="008936B6" w:rsidRDefault="008936B6" w:rsidP="00312A39">
      <w:r>
        <w:t>If not, use the template to cut a circle of construction paper the same size.</w:t>
      </w:r>
    </w:p>
    <w:p w:rsidR="008936B6" w:rsidRDefault="008936B6" w:rsidP="00312A39">
      <w:r>
        <w:t xml:space="preserve">Use the sticky tape to completely cover and join </w:t>
      </w:r>
      <w:r w:rsidR="00270B5E">
        <w:t>the template and construction paper d</w:t>
      </w:r>
      <w:r>
        <w:t>isks. Try to keep tape as smooth as possible without bumps or ripples.</w:t>
      </w:r>
    </w:p>
    <w:p w:rsidR="008936B6" w:rsidRDefault="00270B5E" w:rsidP="00312A39">
      <w:r>
        <w:t xml:space="preserve">Make </w:t>
      </w:r>
      <w:r w:rsidR="008936B6">
        <w:t>knots in your string</w:t>
      </w:r>
      <w:r>
        <w:t>s</w:t>
      </w:r>
      <w:r w:rsidR="008936B6">
        <w:t xml:space="preserve"> </w:t>
      </w:r>
      <w:r>
        <w:t xml:space="preserve">at 10cm intervals and colour the knots </w:t>
      </w:r>
      <w:r w:rsidR="008936B6">
        <w:t xml:space="preserve">black with </w:t>
      </w:r>
      <w:r>
        <w:t>the</w:t>
      </w:r>
      <w:r w:rsidR="008936B6">
        <w:t xml:space="preserve"> waterproof marker.</w:t>
      </w:r>
    </w:p>
    <w:p w:rsidR="008936B6" w:rsidRDefault="008936B6" w:rsidP="00312A39">
      <w:r>
        <w:t>Attach the string</w:t>
      </w:r>
      <w:r w:rsidR="00270B5E">
        <w:t>s</w:t>
      </w:r>
      <w:r>
        <w:t xml:space="preserve"> to the centre of </w:t>
      </w:r>
      <w:r w:rsidR="00270B5E">
        <w:t>each</w:t>
      </w:r>
      <w:r>
        <w:t xml:space="preserve"> </w:t>
      </w:r>
      <w:proofErr w:type="spellStart"/>
      <w:r>
        <w:t>Secchi</w:t>
      </w:r>
      <w:proofErr w:type="spellEnd"/>
      <w:r>
        <w:t xml:space="preserve"> disk using tape.</w:t>
      </w:r>
    </w:p>
    <w:p w:rsidR="008936B6" w:rsidRDefault="008936B6" w:rsidP="00312A39">
      <w:pPr>
        <w:rPr>
          <w:b/>
        </w:rPr>
      </w:pPr>
      <w:r w:rsidRPr="008936B6">
        <w:rPr>
          <w:b/>
        </w:rPr>
        <w:t>Measurement</w:t>
      </w:r>
    </w:p>
    <w:p w:rsidR="008936B6" w:rsidRPr="008936B6" w:rsidRDefault="008936B6" w:rsidP="00270B5E">
      <w:pPr>
        <w:pStyle w:val="ListParagraph"/>
        <w:numPr>
          <w:ilvl w:val="0"/>
          <w:numId w:val="3"/>
        </w:numPr>
      </w:pPr>
      <w:r w:rsidRPr="008936B6">
        <w:t>At a local waterway, divide students into three groups and choose three locations to test (safety first!)</w:t>
      </w:r>
    </w:p>
    <w:p w:rsidR="008936B6" w:rsidRDefault="00270B5E" w:rsidP="00270B5E">
      <w:pPr>
        <w:pStyle w:val="ListParagraph"/>
        <w:numPr>
          <w:ilvl w:val="0"/>
          <w:numId w:val="3"/>
        </w:numPr>
      </w:pPr>
      <w:r>
        <w:t>H</w:t>
      </w:r>
      <w:r w:rsidR="008936B6">
        <w:t>ave them test the water temperature using the thermometer.</w:t>
      </w:r>
    </w:p>
    <w:p w:rsidR="008936B6" w:rsidRDefault="008936B6" w:rsidP="00270B5E">
      <w:pPr>
        <w:pStyle w:val="ListParagraph"/>
        <w:numPr>
          <w:ilvl w:val="0"/>
          <w:numId w:val="3"/>
        </w:numPr>
      </w:pPr>
      <w:r>
        <w:t>Then have students lower their disks into the water, keeping them as flat as possible.</w:t>
      </w:r>
    </w:p>
    <w:p w:rsidR="008936B6" w:rsidRDefault="00270B5E" w:rsidP="00270B5E">
      <w:pPr>
        <w:pStyle w:val="ListParagraph"/>
        <w:numPr>
          <w:ilvl w:val="0"/>
          <w:numId w:val="3"/>
        </w:numPr>
      </w:pPr>
      <w:r>
        <w:t>Record the distance from where the disk can no longer be seen to the top of the water. (Metre rules could help with this, otherwise students must visually count knots.)</w:t>
      </w:r>
    </w:p>
    <w:p w:rsidR="00270B5E" w:rsidRDefault="00270B5E" w:rsidP="00270B5E">
      <w:pPr>
        <w:pStyle w:val="ListParagraph"/>
        <w:numPr>
          <w:ilvl w:val="0"/>
          <w:numId w:val="3"/>
        </w:numPr>
      </w:pPr>
      <w:r>
        <w:t>Repeat this six times, to create six data points for each of the three locations (18 data points in all).</w:t>
      </w:r>
    </w:p>
    <w:p w:rsidR="00270B5E" w:rsidRDefault="00270B5E" w:rsidP="00270B5E">
      <w:pPr>
        <w:pStyle w:val="ListParagraph"/>
        <w:numPr>
          <w:ilvl w:val="0"/>
          <w:numId w:val="3"/>
        </w:numPr>
      </w:pPr>
      <w:r>
        <w:t>Students should also record observations about the local environment to help with interpreting the data.</w:t>
      </w:r>
    </w:p>
    <w:p w:rsidR="00270B5E" w:rsidRDefault="00270B5E" w:rsidP="00270B5E">
      <w:pPr>
        <w:pStyle w:val="ListParagraph"/>
        <w:numPr>
          <w:ilvl w:val="0"/>
          <w:numId w:val="3"/>
        </w:numPr>
      </w:pPr>
      <w:r>
        <w:t>Back in the classroom, make graphs of the data and discuss. Things to mention:</w:t>
      </w:r>
    </w:p>
    <w:p w:rsidR="00270B5E" w:rsidRDefault="00270B5E" w:rsidP="00270B5E">
      <w:pPr>
        <w:pStyle w:val="ListParagraph"/>
        <w:numPr>
          <w:ilvl w:val="1"/>
          <w:numId w:val="3"/>
        </w:numPr>
      </w:pPr>
      <w:r>
        <w:t>Are the recordings expected or surprising?</w:t>
      </w:r>
    </w:p>
    <w:p w:rsidR="00270B5E" w:rsidRDefault="00270B5E" w:rsidP="00270B5E">
      <w:pPr>
        <w:pStyle w:val="ListParagraph"/>
        <w:numPr>
          <w:ilvl w:val="1"/>
          <w:numId w:val="3"/>
        </w:numPr>
      </w:pPr>
      <w:r>
        <w:t>What sources might be contributing to the readings?</w:t>
      </w:r>
    </w:p>
    <w:p w:rsidR="00270B5E" w:rsidRDefault="00270B5E" w:rsidP="00270B5E">
      <w:pPr>
        <w:pStyle w:val="ListParagraph"/>
        <w:numPr>
          <w:ilvl w:val="1"/>
          <w:numId w:val="3"/>
        </w:numPr>
      </w:pPr>
      <w:r>
        <w:t>Why might the temperature readings not reflect the overall temperature of the water body?</w:t>
      </w:r>
    </w:p>
    <w:p w:rsidR="00270B5E" w:rsidRDefault="00270B5E" w:rsidP="00270B5E">
      <w:pPr>
        <w:pStyle w:val="ListParagraph"/>
        <w:numPr>
          <w:ilvl w:val="1"/>
          <w:numId w:val="3"/>
        </w:numPr>
      </w:pPr>
      <w:r>
        <w:t>What kind of life do they think can live in the water?</w:t>
      </w:r>
    </w:p>
    <w:sectPr w:rsidR="00270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4752"/>
    <w:multiLevelType w:val="hybridMultilevel"/>
    <w:tmpl w:val="6CE64B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5343"/>
    <w:multiLevelType w:val="hybridMultilevel"/>
    <w:tmpl w:val="EDF45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B75AB2"/>
    <w:multiLevelType w:val="hybridMultilevel"/>
    <w:tmpl w:val="55B2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9"/>
    <w:rsid w:val="00175F8B"/>
    <w:rsid w:val="00270B5E"/>
    <w:rsid w:val="00312A39"/>
    <w:rsid w:val="00370AD4"/>
    <w:rsid w:val="008936B6"/>
    <w:rsid w:val="00C3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1B23C-D464-4AAF-AE96-8FAAEFFE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A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2A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3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Murray-Darling Basin Authority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Kerryn Molloy</dc:creator>
  <cp:keywords/>
  <dc:description/>
  <cp:lastModifiedBy>Kerryn Molloy</cp:lastModifiedBy>
  <cp:revision>1</cp:revision>
  <dcterms:created xsi:type="dcterms:W3CDTF">2018-05-17T00:38:00Z</dcterms:created>
  <dcterms:modified xsi:type="dcterms:W3CDTF">2018-05-17T01:17:00Z</dcterms:modified>
</cp:coreProperties>
</file>